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 xml:space="preserve"> 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黄石市城发建设有限公司</w:t>
      </w:r>
    </w:p>
    <w:tbl>
      <w:tblPr>
        <w:tblStyle w:val="3"/>
        <w:tblW w:w="85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4"/>
        <w:gridCol w:w="3069"/>
        <w:gridCol w:w="1774"/>
        <w:gridCol w:w="19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52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52"/>
                <w:lang w:val="en-US" w:eastAsia="zh-CN"/>
              </w:rPr>
              <w:t>2022年招聘面试成绩一览表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520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520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招聘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抽签序号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项目技术负责人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线上面试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项目技术负责人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项目技术负责人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项目技术负责人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线上面试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4B2CA3"/>
    <w:rsid w:val="2C3B1D1B"/>
    <w:rsid w:val="405450F5"/>
    <w:rsid w:val="43EB6BE7"/>
    <w:rsid w:val="4D9070A9"/>
    <w:rsid w:val="664B2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0" w:after="0" w:afterAutospacing="0" w:line="560" w:lineRule="exact"/>
      <w:jc w:val="center"/>
      <w:outlineLvl w:val="0"/>
    </w:pPr>
    <w:rPr>
      <w:rFonts w:hint="eastAsia" w:ascii="宋体" w:hAnsi="宋体" w:eastAsia="方正小标宋简体" w:cs="宋体"/>
      <w:bCs/>
      <w:kern w:val="44"/>
      <w:sz w:val="44"/>
      <w:szCs w:val="48"/>
      <w:lang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276</Words>
  <Characters>398</Characters>
  <Lines>0</Lines>
  <Paragraphs>0</Paragraphs>
  <TotalTime>36</TotalTime>
  <ScaleCrop>false</ScaleCrop>
  <LinksUpToDate>false</LinksUpToDate>
  <CharactersWithSpaces>446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2022-03-21T08:28:00Z</dcterms:created>
  <dc:creator>小淘气</dc:creator>
  <cp:lastModifiedBy>Administrator</cp:lastModifiedBy>
  <dcterms:modified xsi:type="dcterms:W3CDTF">2022-03-21T10:59:04Z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  <property fmtid="{D5CDD505-2E9C-101B-9397-08002B2CF9AE}" pid="3" name="ICV">
    <vt:lpwstr>3238B6F04E3B4EB1887660682A02AF1E</vt:lpwstr>
  </property>
</Properties>
</file>